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ECB0D22" w14:textId="0478D572" w:rsidR="00C4459F" w:rsidRPr="005926B7" w:rsidRDefault="005926B7">
      <w:pPr>
        <w:rPr>
          <w:b/>
          <w:bCs/>
          <w:sz w:val="44"/>
          <w:szCs w:val="44"/>
        </w:rPr>
      </w:pPr>
      <w:r>
        <w:rPr>
          <w:b/>
          <w:bCs/>
          <w:sz w:val="32"/>
          <w:szCs w:val="32"/>
        </w:rPr>
        <w:t xml:space="preserve">                                          </w:t>
      </w:r>
      <w:r w:rsidR="00B0735A" w:rsidRPr="005926B7">
        <w:rPr>
          <w:b/>
          <w:bCs/>
          <w:sz w:val="44"/>
          <w:szCs w:val="44"/>
        </w:rPr>
        <w:t>Oznámenie</w:t>
      </w:r>
    </w:p>
    <w:p w14:paraId="2677AD2C" w14:textId="77777777" w:rsidR="005926B7" w:rsidRDefault="005926B7">
      <w:pPr>
        <w:rPr>
          <w:b/>
          <w:bCs/>
          <w:sz w:val="32"/>
          <w:szCs w:val="32"/>
        </w:rPr>
      </w:pPr>
    </w:p>
    <w:p w14:paraId="729EB5C2" w14:textId="77777777" w:rsidR="005926B7" w:rsidRPr="00904AB5" w:rsidRDefault="005926B7">
      <w:pPr>
        <w:rPr>
          <w:b/>
          <w:bCs/>
          <w:sz w:val="32"/>
          <w:szCs w:val="32"/>
        </w:rPr>
      </w:pPr>
    </w:p>
    <w:p w14:paraId="0A114B46" w14:textId="77777777" w:rsidR="00904AB5" w:rsidRPr="00904AB5" w:rsidRDefault="00904AB5">
      <w:pPr>
        <w:rPr>
          <w:sz w:val="32"/>
          <w:szCs w:val="32"/>
        </w:rPr>
      </w:pPr>
    </w:p>
    <w:p w14:paraId="4C5AA958" w14:textId="56888E54" w:rsidR="00B0735A" w:rsidRPr="005926B7" w:rsidRDefault="00B0735A">
      <w:pPr>
        <w:rPr>
          <w:sz w:val="28"/>
          <w:szCs w:val="28"/>
        </w:rPr>
      </w:pPr>
      <w:r w:rsidRPr="005926B7">
        <w:rPr>
          <w:sz w:val="28"/>
          <w:szCs w:val="28"/>
        </w:rPr>
        <w:t xml:space="preserve">Oznamujem rodičom, že </w:t>
      </w:r>
      <w:r w:rsidR="00075AB1" w:rsidRPr="005926B7">
        <w:rPr>
          <w:sz w:val="28"/>
          <w:szCs w:val="28"/>
        </w:rPr>
        <w:t>na základe  finančných pásiem na nákup potravín platných k 1.1.2023 a nového VZN č. 0</w:t>
      </w:r>
      <w:r w:rsidR="005926B7" w:rsidRPr="005926B7">
        <w:rPr>
          <w:sz w:val="28"/>
          <w:szCs w:val="28"/>
        </w:rPr>
        <w:t>2</w:t>
      </w:r>
      <w:r w:rsidR="00075AB1" w:rsidRPr="005926B7">
        <w:rPr>
          <w:sz w:val="28"/>
          <w:szCs w:val="28"/>
        </w:rPr>
        <w:t>/202</w:t>
      </w:r>
      <w:r w:rsidR="005926B7" w:rsidRPr="005926B7">
        <w:rPr>
          <w:sz w:val="28"/>
          <w:szCs w:val="28"/>
        </w:rPr>
        <w:t>5</w:t>
      </w:r>
      <w:r w:rsidR="00075AB1" w:rsidRPr="005926B7">
        <w:rPr>
          <w:sz w:val="28"/>
          <w:szCs w:val="28"/>
        </w:rPr>
        <w:t xml:space="preserve"> zo dňa </w:t>
      </w:r>
      <w:r w:rsidR="005926B7" w:rsidRPr="005926B7">
        <w:rPr>
          <w:sz w:val="28"/>
          <w:szCs w:val="28"/>
        </w:rPr>
        <w:t>19.6.2025</w:t>
      </w:r>
      <w:r w:rsidR="00075AB1" w:rsidRPr="005926B7">
        <w:rPr>
          <w:sz w:val="28"/>
          <w:szCs w:val="28"/>
        </w:rPr>
        <w:t xml:space="preserve"> sa </w:t>
      </w:r>
      <w:r w:rsidR="005926B7" w:rsidRPr="005926B7">
        <w:rPr>
          <w:sz w:val="28"/>
          <w:szCs w:val="28"/>
        </w:rPr>
        <w:t>réžia</w:t>
      </w:r>
      <w:r w:rsidR="00075AB1" w:rsidRPr="005926B7">
        <w:rPr>
          <w:sz w:val="28"/>
          <w:szCs w:val="28"/>
        </w:rPr>
        <w:t xml:space="preserve"> zvyšuje</w:t>
      </w:r>
    </w:p>
    <w:p w14:paraId="07785A8C" w14:textId="2F365E77" w:rsidR="00B0735A" w:rsidRPr="005926B7" w:rsidRDefault="00B0735A">
      <w:pPr>
        <w:rPr>
          <w:sz w:val="28"/>
          <w:szCs w:val="28"/>
        </w:rPr>
      </w:pPr>
    </w:p>
    <w:p w14:paraId="53D2B825" w14:textId="657F68F4" w:rsidR="00B0735A" w:rsidRPr="005926B7" w:rsidRDefault="00B0735A">
      <w:pPr>
        <w:rPr>
          <w:sz w:val="28"/>
          <w:szCs w:val="28"/>
        </w:rPr>
      </w:pPr>
      <w:r w:rsidRPr="005926B7">
        <w:rPr>
          <w:sz w:val="28"/>
          <w:szCs w:val="28"/>
        </w:rPr>
        <w:t>Príspevky na stravovanie:</w:t>
      </w:r>
    </w:p>
    <w:p w14:paraId="63EA3D44" w14:textId="77777777" w:rsidR="001220B8" w:rsidRPr="005926B7" w:rsidRDefault="001220B8">
      <w:pPr>
        <w:rPr>
          <w:sz w:val="28"/>
          <w:szCs w:val="28"/>
        </w:rPr>
      </w:pPr>
    </w:p>
    <w:p w14:paraId="3F79ED52" w14:textId="4392391B" w:rsidR="00B0735A" w:rsidRPr="005926B7" w:rsidRDefault="00B0735A">
      <w:pPr>
        <w:rPr>
          <w:sz w:val="28"/>
          <w:szCs w:val="28"/>
        </w:rPr>
      </w:pPr>
    </w:p>
    <w:p w14:paraId="151F1BEF" w14:textId="77777777" w:rsidR="001220B8" w:rsidRPr="005926B7" w:rsidRDefault="001220B8">
      <w:pPr>
        <w:rPr>
          <w:b/>
          <w:bCs/>
          <w:sz w:val="28"/>
          <w:szCs w:val="28"/>
        </w:rPr>
      </w:pPr>
    </w:p>
    <w:p w14:paraId="6B90BCDB" w14:textId="2AAA1A17" w:rsidR="005926B7" w:rsidRPr="005926B7" w:rsidRDefault="00E45791">
      <w:pPr>
        <w:rPr>
          <w:b/>
          <w:bCs/>
          <w:sz w:val="28"/>
          <w:szCs w:val="28"/>
        </w:rPr>
      </w:pPr>
      <w:r w:rsidRPr="005926B7">
        <w:rPr>
          <w:b/>
          <w:bCs/>
          <w:sz w:val="28"/>
          <w:szCs w:val="28"/>
        </w:rPr>
        <w:t xml:space="preserve">MŠ                                         </w:t>
      </w:r>
      <w:r w:rsidR="00075AB1" w:rsidRPr="005926B7">
        <w:rPr>
          <w:b/>
          <w:bCs/>
          <w:sz w:val="28"/>
          <w:szCs w:val="28"/>
        </w:rPr>
        <w:t>0,50</w:t>
      </w:r>
      <w:r w:rsidRPr="005926B7">
        <w:rPr>
          <w:b/>
          <w:bCs/>
          <w:sz w:val="28"/>
          <w:szCs w:val="28"/>
        </w:rPr>
        <w:t xml:space="preserve"> € </w:t>
      </w:r>
      <w:r w:rsidR="00075AB1" w:rsidRPr="005926B7">
        <w:rPr>
          <w:b/>
          <w:bCs/>
          <w:sz w:val="28"/>
          <w:szCs w:val="28"/>
        </w:rPr>
        <w:t>desiata</w:t>
      </w:r>
    </w:p>
    <w:p w14:paraId="7D876A65" w14:textId="2AB8C46A" w:rsidR="00B0735A" w:rsidRPr="005926B7" w:rsidRDefault="00075AB1">
      <w:pPr>
        <w:rPr>
          <w:b/>
          <w:bCs/>
          <w:sz w:val="28"/>
          <w:szCs w:val="28"/>
        </w:rPr>
      </w:pPr>
      <w:r w:rsidRPr="005926B7">
        <w:rPr>
          <w:b/>
          <w:bCs/>
          <w:sz w:val="28"/>
          <w:szCs w:val="28"/>
        </w:rPr>
        <w:t xml:space="preserve">                                               1,20 € obed </w:t>
      </w:r>
    </w:p>
    <w:p w14:paraId="2A7A8877" w14:textId="0D53D287" w:rsidR="00075AB1" w:rsidRPr="005926B7" w:rsidRDefault="00075AB1">
      <w:pPr>
        <w:rPr>
          <w:b/>
          <w:bCs/>
          <w:sz w:val="28"/>
          <w:szCs w:val="28"/>
        </w:rPr>
      </w:pPr>
      <w:r w:rsidRPr="005926B7">
        <w:rPr>
          <w:b/>
          <w:bCs/>
          <w:sz w:val="28"/>
          <w:szCs w:val="28"/>
        </w:rPr>
        <w:t xml:space="preserve">                                               0,40 € olovrant </w:t>
      </w:r>
    </w:p>
    <w:p w14:paraId="7BD5A021" w14:textId="77777777" w:rsidR="005926B7" w:rsidRPr="005926B7" w:rsidRDefault="005926B7">
      <w:pPr>
        <w:rPr>
          <w:b/>
          <w:bCs/>
          <w:sz w:val="28"/>
          <w:szCs w:val="28"/>
        </w:rPr>
      </w:pPr>
    </w:p>
    <w:p w14:paraId="63C04B79" w14:textId="1F3DCF88" w:rsidR="001220B8" w:rsidRPr="005926B7" w:rsidRDefault="001220B8">
      <w:pPr>
        <w:rPr>
          <w:b/>
          <w:bCs/>
          <w:sz w:val="28"/>
          <w:szCs w:val="28"/>
        </w:rPr>
      </w:pPr>
      <w:r w:rsidRPr="005926B7">
        <w:rPr>
          <w:b/>
          <w:bCs/>
          <w:sz w:val="28"/>
          <w:szCs w:val="28"/>
        </w:rPr>
        <w:t xml:space="preserve">                                2,10 € + 0,</w:t>
      </w:r>
      <w:r w:rsidR="005926B7" w:rsidRPr="005926B7">
        <w:rPr>
          <w:b/>
          <w:bCs/>
          <w:sz w:val="28"/>
          <w:szCs w:val="28"/>
        </w:rPr>
        <w:t>75</w:t>
      </w:r>
      <w:r w:rsidRPr="005926B7">
        <w:rPr>
          <w:b/>
          <w:bCs/>
          <w:sz w:val="28"/>
          <w:szCs w:val="28"/>
        </w:rPr>
        <w:t xml:space="preserve"> € réžia spolu 2,</w:t>
      </w:r>
      <w:r w:rsidR="005926B7" w:rsidRPr="005926B7">
        <w:rPr>
          <w:b/>
          <w:bCs/>
          <w:sz w:val="28"/>
          <w:szCs w:val="28"/>
        </w:rPr>
        <w:t>85</w:t>
      </w:r>
      <w:r w:rsidRPr="005926B7">
        <w:rPr>
          <w:b/>
          <w:bCs/>
          <w:sz w:val="28"/>
          <w:szCs w:val="28"/>
        </w:rPr>
        <w:t xml:space="preserve"> €</w:t>
      </w:r>
    </w:p>
    <w:p w14:paraId="55675D14" w14:textId="77777777" w:rsidR="005926B7" w:rsidRPr="005926B7" w:rsidRDefault="005926B7">
      <w:pPr>
        <w:rPr>
          <w:b/>
          <w:bCs/>
          <w:sz w:val="28"/>
          <w:szCs w:val="28"/>
        </w:rPr>
      </w:pPr>
    </w:p>
    <w:p w14:paraId="3FEAF83B" w14:textId="3441D2A4" w:rsidR="00B0735A" w:rsidRPr="005926B7" w:rsidRDefault="00B0735A">
      <w:pPr>
        <w:rPr>
          <w:sz w:val="28"/>
          <w:szCs w:val="28"/>
        </w:rPr>
      </w:pPr>
    </w:p>
    <w:p w14:paraId="7C705887" w14:textId="77777777" w:rsidR="00E45791" w:rsidRPr="005926B7" w:rsidRDefault="00E45791">
      <w:pPr>
        <w:rPr>
          <w:sz w:val="28"/>
          <w:szCs w:val="28"/>
        </w:rPr>
      </w:pPr>
    </w:p>
    <w:p w14:paraId="35416788" w14:textId="5D234D31" w:rsidR="00904AB5" w:rsidRDefault="00904AB5">
      <w:pPr>
        <w:rPr>
          <w:sz w:val="28"/>
          <w:szCs w:val="28"/>
        </w:rPr>
      </w:pPr>
      <w:r w:rsidRPr="005926B7">
        <w:rPr>
          <w:sz w:val="28"/>
          <w:szCs w:val="28"/>
        </w:rPr>
        <w:t xml:space="preserve">Prosím rodičov, aby sledovali účet stravníka na stránke </w:t>
      </w:r>
      <w:hyperlink r:id="rId4" w:history="1">
        <w:r w:rsidRPr="005926B7">
          <w:rPr>
            <w:rStyle w:val="Hypertextovprepojenie"/>
            <w:sz w:val="28"/>
            <w:szCs w:val="28"/>
          </w:rPr>
          <w:t>www.jedalen.sk</w:t>
        </w:r>
      </w:hyperlink>
      <w:r w:rsidRPr="005926B7">
        <w:rPr>
          <w:sz w:val="28"/>
          <w:szCs w:val="28"/>
        </w:rPr>
        <w:t xml:space="preserve"> , kde si môže overiť stav účtu a zároveň aj odhlasovať </w:t>
      </w:r>
      <w:r w:rsidR="005926B7" w:rsidRPr="005926B7">
        <w:rPr>
          <w:sz w:val="28"/>
          <w:szCs w:val="28"/>
        </w:rPr>
        <w:t>stravu</w:t>
      </w:r>
      <w:r w:rsidRPr="005926B7">
        <w:rPr>
          <w:sz w:val="28"/>
          <w:szCs w:val="28"/>
        </w:rPr>
        <w:t>. Kód stravníka je na spodnej časti šeku v prípade nefunkčnosti ma kontaktuje vygenerujem nový kód.</w:t>
      </w:r>
      <w:r w:rsidR="00E45791" w:rsidRPr="005926B7">
        <w:rPr>
          <w:sz w:val="28"/>
          <w:szCs w:val="28"/>
        </w:rPr>
        <w:t xml:space="preserve"> </w:t>
      </w:r>
    </w:p>
    <w:p w14:paraId="1CB13C39" w14:textId="77777777" w:rsidR="005926B7" w:rsidRDefault="005926B7">
      <w:pPr>
        <w:rPr>
          <w:sz w:val="28"/>
          <w:szCs w:val="28"/>
        </w:rPr>
      </w:pPr>
    </w:p>
    <w:p w14:paraId="405EDD1F" w14:textId="77777777" w:rsidR="005926B7" w:rsidRDefault="005926B7">
      <w:pPr>
        <w:rPr>
          <w:sz w:val="28"/>
          <w:szCs w:val="28"/>
        </w:rPr>
      </w:pPr>
    </w:p>
    <w:p w14:paraId="00409B3E" w14:textId="77777777" w:rsidR="005926B7" w:rsidRDefault="005926B7">
      <w:pPr>
        <w:rPr>
          <w:sz w:val="28"/>
          <w:szCs w:val="28"/>
        </w:rPr>
      </w:pPr>
    </w:p>
    <w:p w14:paraId="3E8DDA31" w14:textId="77777777" w:rsidR="005926B7" w:rsidRDefault="005926B7">
      <w:pPr>
        <w:rPr>
          <w:sz w:val="28"/>
          <w:szCs w:val="28"/>
        </w:rPr>
      </w:pPr>
    </w:p>
    <w:p w14:paraId="6F890B6F" w14:textId="77777777" w:rsidR="005926B7" w:rsidRDefault="005926B7">
      <w:pPr>
        <w:rPr>
          <w:sz w:val="28"/>
          <w:szCs w:val="28"/>
        </w:rPr>
      </w:pPr>
    </w:p>
    <w:p w14:paraId="4FCC083D" w14:textId="77777777" w:rsidR="005926B7" w:rsidRDefault="005926B7">
      <w:pPr>
        <w:rPr>
          <w:sz w:val="28"/>
          <w:szCs w:val="28"/>
        </w:rPr>
      </w:pPr>
    </w:p>
    <w:p w14:paraId="762BE76E" w14:textId="77777777" w:rsidR="005926B7" w:rsidRDefault="005926B7">
      <w:pPr>
        <w:rPr>
          <w:sz w:val="28"/>
          <w:szCs w:val="28"/>
        </w:rPr>
      </w:pPr>
    </w:p>
    <w:p w14:paraId="5CF2ED82" w14:textId="77777777" w:rsidR="005926B7" w:rsidRDefault="005926B7">
      <w:pPr>
        <w:rPr>
          <w:sz w:val="28"/>
          <w:szCs w:val="28"/>
        </w:rPr>
      </w:pPr>
    </w:p>
    <w:p w14:paraId="6AFB9E82" w14:textId="77777777" w:rsidR="005926B7" w:rsidRDefault="005926B7">
      <w:pPr>
        <w:rPr>
          <w:sz w:val="28"/>
          <w:szCs w:val="28"/>
        </w:rPr>
      </w:pPr>
    </w:p>
    <w:p w14:paraId="69283B55" w14:textId="77777777" w:rsidR="005926B7" w:rsidRDefault="005926B7">
      <w:pPr>
        <w:rPr>
          <w:sz w:val="28"/>
          <w:szCs w:val="28"/>
        </w:rPr>
      </w:pPr>
    </w:p>
    <w:p w14:paraId="0C163067" w14:textId="77777777" w:rsidR="005926B7" w:rsidRDefault="005926B7">
      <w:pPr>
        <w:rPr>
          <w:sz w:val="28"/>
          <w:szCs w:val="28"/>
        </w:rPr>
      </w:pPr>
    </w:p>
    <w:p w14:paraId="51380263" w14:textId="758B5872" w:rsidR="005926B7" w:rsidRPr="005926B7" w:rsidRDefault="005926B7">
      <w:pPr>
        <w:rPr>
          <w:sz w:val="24"/>
          <w:szCs w:val="24"/>
        </w:rPr>
      </w:pPr>
      <w:r>
        <w:rPr>
          <w:sz w:val="28"/>
          <w:szCs w:val="28"/>
        </w:rPr>
        <w:t xml:space="preserve">                                                                                                    </w:t>
      </w:r>
      <w:r w:rsidRPr="005926B7">
        <w:rPr>
          <w:sz w:val="24"/>
          <w:szCs w:val="24"/>
        </w:rPr>
        <w:t>Anna Iván</w:t>
      </w:r>
    </w:p>
    <w:p w14:paraId="4C3D253F" w14:textId="65B6CFCB" w:rsidR="005926B7" w:rsidRPr="005926B7" w:rsidRDefault="005926B7">
      <w:pPr>
        <w:rPr>
          <w:sz w:val="24"/>
          <w:szCs w:val="24"/>
        </w:rPr>
      </w:pPr>
      <w:r>
        <w:rPr>
          <w:sz w:val="28"/>
          <w:szCs w:val="28"/>
        </w:rPr>
        <w:t xml:space="preserve">                                                                                        </w:t>
      </w:r>
      <w:r>
        <w:rPr>
          <w:sz w:val="24"/>
          <w:szCs w:val="24"/>
        </w:rPr>
        <w:t>r</w:t>
      </w:r>
      <w:r w:rsidRPr="005926B7">
        <w:rPr>
          <w:sz w:val="24"/>
          <w:szCs w:val="24"/>
        </w:rPr>
        <w:t>iaditeľka školskej jedálne</w:t>
      </w:r>
    </w:p>
    <w:p w14:paraId="2E4E6280" w14:textId="77777777" w:rsidR="005926B7" w:rsidRDefault="005926B7">
      <w:pPr>
        <w:rPr>
          <w:sz w:val="28"/>
          <w:szCs w:val="28"/>
        </w:rPr>
      </w:pPr>
    </w:p>
    <w:p w14:paraId="0A372A4E" w14:textId="77777777" w:rsidR="005926B7" w:rsidRPr="005926B7" w:rsidRDefault="005926B7">
      <w:pPr>
        <w:rPr>
          <w:sz w:val="28"/>
          <w:szCs w:val="28"/>
        </w:rPr>
      </w:pPr>
    </w:p>
    <w:sectPr w:rsidR="005926B7" w:rsidRPr="005926B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altName w:val="Times New Roman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0735A"/>
    <w:rsid w:val="00075AB1"/>
    <w:rsid w:val="001208C6"/>
    <w:rsid w:val="001220B8"/>
    <w:rsid w:val="003331FD"/>
    <w:rsid w:val="004C7ACB"/>
    <w:rsid w:val="005926B7"/>
    <w:rsid w:val="00701A19"/>
    <w:rsid w:val="0074720B"/>
    <w:rsid w:val="00904AB5"/>
    <w:rsid w:val="00B0735A"/>
    <w:rsid w:val="00C40890"/>
    <w:rsid w:val="00C4459F"/>
    <w:rsid w:val="00CE461E"/>
    <w:rsid w:val="00E45791"/>
    <w:rsid w:val="00EC48A2"/>
    <w:rsid w:val="00FE59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547F6C"/>
  <w15:chartTrackingRefBased/>
  <w15:docId w15:val="{BDBD1399-A58F-4574-9727-4FB228BA30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74720B"/>
  </w:style>
  <w:style w:type="paragraph" w:styleId="Nadpis1">
    <w:name w:val="heading 1"/>
    <w:basedOn w:val="Normlny"/>
    <w:next w:val="Normlny"/>
    <w:link w:val="Nadpis1Char"/>
    <w:uiPriority w:val="9"/>
    <w:qFormat/>
    <w:rsid w:val="0074720B"/>
    <w:pPr>
      <w:keepNext/>
      <w:keepLines/>
      <w:spacing w:before="320" w:after="40"/>
      <w:outlineLvl w:val="0"/>
    </w:pPr>
    <w:rPr>
      <w:rFonts w:asciiTheme="majorHAnsi" w:eastAsiaTheme="majorEastAsia" w:hAnsiTheme="majorHAnsi" w:cstheme="majorBidi"/>
      <w:b/>
      <w:bCs/>
      <w:caps/>
      <w:spacing w:val="4"/>
      <w:sz w:val="28"/>
      <w:szCs w:val="28"/>
    </w:rPr>
  </w:style>
  <w:style w:type="paragraph" w:styleId="Nadpis2">
    <w:name w:val="heading 2"/>
    <w:basedOn w:val="Normlny"/>
    <w:next w:val="Normlny"/>
    <w:link w:val="Nadpis2Char"/>
    <w:uiPriority w:val="9"/>
    <w:unhideWhenUsed/>
    <w:qFormat/>
    <w:rsid w:val="0074720B"/>
    <w:pPr>
      <w:keepNext/>
      <w:keepLines/>
      <w:spacing w:before="120"/>
      <w:outlineLvl w:val="1"/>
    </w:pPr>
    <w:rPr>
      <w:rFonts w:asciiTheme="majorHAnsi" w:eastAsiaTheme="majorEastAsia" w:hAnsiTheme="majorHAnsi" w:cstheme="majorBidi"/>
      <w:b/>
      <w:b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74720B"/>
    <w:pPr>
      <w:keepNext/>
      <w:keepLines/>
      <w:spacing w:before="120"/>
      <w:outlineLvl w:val="2"/>
    </w:pPr>
    <w:rPr>
      <w:rFonts w:asciiTheme="majorHAnsi" w:eastAsiaTheme="majorEastAsia" w:hAnsiTheme="majorHAnsi" w:cstheme="majorBidi"/>
      <w:spacing w:val="4"/>
      <w:sz w:val="24"/>
      <w:szCs w:val="24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74720B"/>
    <w:pPr>
      <w:keepNext/>
      <w:keepLines/>
      <w:spacing w:before="120"/>
      <w:outlineLvl w:val="3"/>
    </w:pPr>
    <w:rPr>
      <w:rFonts w:asciiTheme="majorHAnsi" w:eastAsiaTheme="majorEastAsia" w:hAnsiTheme="majorHAnsi" w:cstheme="majorBidi"/>
      <w:i/>
      <w:iCs/>
      <w:sz w:val="24"/>
      <w:szCs w:val="24"/>
    </w:rPr>
  </w:style>
  <w:style w:type="paragraph" w:styleId="Nadpis5">
    <w:name w:val="heading 5"/>
    <w:basedOn w:val="Normlny"/>
    <w:next w:val="Normlny"/>
    <w:link w:val="Nadpis5Char"/>
    <w:uiPriority w:val="9"/>
    <w:semiHidden/>
    <w:unhideWhenUsed/>
    <w:qFormat/>
    <w:rsid w:val="0074720B"/>
    <w:pPr>
      <w:keepNext/>
      <w:keepLines/>
      <w:spacing w:before="120"/>
      <w:outlineLvl w:val="4"/>
    </w:pPr>
    <w:rPr>
      <w:rFonts w:asciiTheme="majorHAnsi" w:eastAsiaTheme="majorEastAsia" w:hAnsiTheme="majorHAnsi" w:cstheme="majorBidi"/>
      <w:b/>
      <w:bCs/>
    </w:rPr>
  </w:style>
  <w:style w:type="paragraph" w:styleId="Nadpis6">
    <w:name w:val="heading 6"/>
    <w:basedOn w:val="Normlny"/>
    <w:next w:val="Normlny"/>
    <w:link w:val="Nadpis6Char"/>
    <w:uiPriority w:val="9"/>
    <w:semiHidden/>
    <w:unhideWhenUsed/>
    <w:qFormat/>
    <w:rsid w:val="0074720B"/>
    <w:pPr>
      <w:keepNext/>
      <w:keepLines/>
      <w:spacing w:before="120"/>
      <w:outlineLvl w:val="5"/>
    </w:pPr>
    <w:rPr>
      <w:rFonts w:asciiTheme="majorHAnsi" w:eastAsiaTheme="majorEastAsia" w:hAnsiTheme="majorHAnsi" w:cstheme="majorBidi"/>
      <w:b/>
      <w:bCs/>
      <w:i/>
      <w:iCs/>
    </w:rPr>
  </w:style>
  <w:style w:type="paragraph" w:styleId="Nadpis7">
    <w:name w:val="heading 7"/>
    <w:basedOn w:val="Normlny"/>
    <w:next w:val="Normlny"/>
    <w:link w:val="Nadpis7Char"/>
    <w:uiPriority w:val="9"/>
    <w:semiHidden/>
    <w:unhideWhenUsed/>
    <w:qFormat/>
    <w:rsid w:val="0074720B"/>
    <w:pPr>
      <w:keepNext/>
      <w:keepLines/>
      <w:spacing w:before="120"/>
      <w:outlineLvl w:val="6"/>
    </w:pPr>
    <w:rPr>
      <w:i/>
      <w:iCs/>
    </w:rPr>
  </w:style>
  <w:style w:type="paragraph" w:styleId="Nadpis8">
    <w:name w:val="heading 8"/>
    <w:basedOn w:val="Normlny"/>
    <w:next w:val="Normlny"/>
    <w:link w:val="Nadpis8Char"/>
    <w:uiPriority w:val="9"/>
    <w:semiHidden/>
    <w:unhideWhenUsed/>
    <w:qFormat/>
    <w:rsid w:val="0074720B"/>
    <w:pPr>
      <w:keepNext/>
      <w:keepLines/>
      <w:spacing w:before="120"/>
      <w:outlineLvl w:val="7"/>
    </w:pPr>
    <w:rPr>
      <w:b/>
      <w:bCs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74720B"/>
    <w:pPr>
      <w:keepNext/>
      <w:keepLines/>
      <w:spacing w:before="120"/>
      <w:outlineLvl w:val="8"/>
    </w:pPr>
    <w:rPr>
      <w:i/>
      <w:iCs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74720B"/>
    <w:rPr>
      <w:rFonts w:asciiTheme="majorHAnsi" w:eastAsiaTheme="majorEastAsia" w:hAnsiTheme="majorHAnsi" w:cstheme="majorBidi"/>
      <w:b/>
      <w:bCs/>
      <w:caps/>
      <w:spacing w:val="4"/>
      <w:sz w:val="28"/>
      <w:szCs w:val="28"/>
    </w:rPr>
  </w:style>
  <w:style w:type="character" w:customStyle="1" w:styleId="Nadpis2Char">
    <w:name w:val="Nadpis 2 Char"/>
    <w:basedOn w:val="Predvolenpsmoodseku"/>
    <w:link w:val="Nadpis2"/>
    <w:uiPriority w:val="9"/>
    <w:rsid w:val="0074720B"/>
    <w:rPr>
      <w:rFonts w:asciiTheme="majorHAnsi" w:eastAsiaTheme="majorEastAsia" w:hAnsiTheme="majorHAnsi" w:cstheme="majorBidi"/>
      <w:b/>
      <w:b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"/>
    <w:semiHidden/>
    <w:rsid w:val="0074720B"/>
    <w:rPr>
      <w:rFonts w:asciiTheme="majorHAnsi" w:eastAsiaTheme="majorEastAsia" w:hAnsiTheme="majorHAnsi" w:cstheme="majorBidi"/>
      <w:spacing w:val="4"/>
      <w:sz w:val="24"/>
      <w:szCs w:val="24"/>
    </w:rPr>
  </w:style>
  <w:style w:type="character" w:customStyle="1" w:styleId="Nadpis4Char">
    <w:name w:val="Nadpis 4 Char"/>
    <w:basedOn w:val="Predvolenpsmoodseku"/>
    <w:link w:val="Nadpis4"/>
    <w:uiPriority w:val="9"/>
    <w:semiHidden/>
    <w:rsid w:val="0074720B"/>
    <w:rPr>
      <w:rFonts w:asciiTheme="majorHAnsi" w:eastAsiaTheme="majorEastAsia" w:hAnsiTheme="majorHAnsi" w:cstheme="majorBidi"/>
      <w:i/>
      <w:iCs/>
      <w:sz w:val="24"/>
      <w:szCs w:val="24"/>
    </w:rPr>
  </w:style>
  <w:style w:type="character" w:customStyle="1" w:styleId="Nadpis5Char">
    <w:name w:val="Nadpis 5 Char"/>
    <w:basedOn w:val="Predvolenpsmoodseku"/>
    <w:link w:val="Nadpis5"/>
    <w:uiPriority w:val="9"/>
    <w:semiHidden/>
    <w:rsid w:val="0074720B"/>
    <w:rPr>
      <w:rFonts w:asciiTheme="majorHAnsi" w:eastAsiaTheme="majorEastAsia" w:hAnsiTheme="majorHAnsi" w:cstheme="majorBidi"/>
      <w:b/>
      <w:bCs/>
    </w:rPr>
  </w:style>
  <w:style w:type="character" w:customStyle="1" w:styleId="Nadpis6Char">
    <w:name w:val="Nadpis 6 Char"/>
    <w:basedOn w:val="Predvolenpsmoodseku"/>
    <w:link w:val="Nadpis6"/>
    <w:uiPriority w:val="9"/>
    <w:semiHidden/>
    <w:rsid w:val="0074720B"/>
    <w:rPr>
      <w:rFonts w:asciiTheme="majorHAnsi" w:eastAsiaTheme="majorEastAsia" w:hAnsiTheme="majorHAnsi" w:cstheme="majorBidi"/>
      <w:b/>
      <w:bCs/>
      <w:i/>
      <w:iCs/>
    </w:rPr>
  </w:style>
  <w:style w:type="character" w:customStyle="1" w:styleId="Nadpis7Char">
    <w:name w:val="Nadpis 7 Char"/>
    <w:basedOn w:val="Predvolenpsmoodseku"/>
    <w:link w:val="Nadpis7"/>
    <w:uiPriority w:val="9"/>
    <w:semiHidden/>
    <w:rsid w:val="0074720B"/>
    <w:rPr>
      <w:i/>
      <w:iCs/>
    </w:rPr>
  </w:style>
  <w:style w:type="character" w:customStyle="1" w:styleId="Nadpis8Char">
    <w:name w:val="Nadpis 8 Char"/>
    <w:basedOn w:val="Predvolenpsmoodseku"/>
    <w:link w:val="Nadpis8"/>
    <w:uiPriority w:val="9"/>
    <w:semiHidden/>
    <w:rsid w:val="0074720B"/>
    <w:rPr>
      <w:b/>
      <w:bCs/>
    </w:rPr>
  </w:style>
  <w:style w:type="character" w:customStyle="1" w:styleId="Nadpis9Char">
    <w:name w:val="Nadpis 9 Char"/>
    <w:basedOn w:val="Predvolenpsmoodseku"/>
    <w:link w:val="Nadpis9"/>
    <w:uiPriority w:val="9"/>
    <w:semiHidden/>
    <w:rsid w:val="0074720B"/>
    <w:rPr>
      <w:i/>
      <w:iCs/>
    </w:rPr>
  </w:style>
  <w:style w:type="paragraph" w:styleId="Popis">
    <w:name w:val="caption"/>
    <w:basedOn w:val="Normlny"/>
    <w:next w:val="Normlny"/>
    <w:uiPriority w:val="35"/>
    <w:semiHidden/>
    <w:unhideWhenUsed/>
    <w:qFormat/>
    <w:rsid w:val="0074720B"/>
    <w:rPr>
      <w:b/>
      <w:bCs/>
      <w:sz w:val="18"/>
      <w:szCs w:val="18"/>
    </w:rPr>
  </w:style>
  <w:style w:type="paragraph" w:styleId="Nzov">
    <w:name w:val="Title"/>
    <w:basedOn w:val="Normlny"/>
    <w:next w:val="Normlny"/>
    <w:link w:val="NzovChar"/>
    <w:uiPriority w:val="10"/>
    <w:qFormat/>
    <w:rsid w:val="0074720B"/>
    <w:pPr>
      <w:contextualSpacing/>
      <w:jc w:val="center"/>
    </w:pPr>
    <w:rPr>
      <w:rFonts w:asciiTheme="majorHAnsi" w:eastAsiaTheme="majorEastAsia" w:hAnsiTheme="majorHAnsi" w:cstheme="majorBidi"/>
      <w:b/>
      <w:bCs/>
      <w:spacing w:val="-7"/>
      <w:sz w:val="48"/>
      <w:szCs w:val="48"/>
    </w:rPr>
  </w:style>
  <w:style w:type="character" w:customStyle="1" w:styleId="NzovChar">
    <w:name w:val="Názov Char"/>
    <w:basedOn w:val="Predvolenpsmoodseku"/>
    <w:link w:val="Nzov"/>
    <w:uiPriority w:val="10"/>
    <w:rsid w:val="0074720B"/>
    <w:rPr>
      <w:rFonts w:asciiTheme="majorHAnsi" w:eastAsiaTheme="majorEastAsia" w:hAnsiTheme="majorHAnsi" w:cstheme="majorBidi"/>
      <w:b/>
      <w:bCs/>
      <w:spacing w:val="-7"/>
      <w:sz w:val="48"/>
      <w:szCs w:val="48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74720B"/>
    <w:pPr>
      <w:numPr>
        <w:ilvl w:val="1"/>
      </w:numPr>
      <w:spacing w:after="240"/>
      <w:jc w:val="center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rsid w:val="0074720B"/>
    <w:rPr>
      <w:rFonts w:asciiTheme="majorHAnsi" w:eastAsiaTheme="majorEastAsia" w:hAnsiTheme="majorHAnsi" w:cstheme="majorBidi"/>
      <w:sz w:val="24"/>
      <w:szCs w:val="24"/>
    </w:rPr>
  </w:style>
  <w:style w:type="character" w:styleId="Vrazn">
    <w:name w:val="Strong"/>
    <w:basedOn w:val="Predvolenpsmoodseku"/>
    <w:uiPriority w:val="22"/>
    <w:qFormat/>
    <w:rsid w:val="0074720B"/>
    <w:rPr>
      <w:b/>
      <w:bCs/>
      <w:color w:val="auto"/>
    </w:rPr>
  </w:style>
  <w:style w:type="character" w:styleId="Zvraznenie">
    <w:name w:val="Emphasis"/>
    <w:basedOn w:val="Predvolenpsmoodseku"/>
    <w:uiPriority w:val="20"/>
    <w:qFormat/>
    <w:rsid w:val="0074720B"/>
    <w:rPr>
      <w:i/>
      <w:iCs/>
      <w:color w:val="auto"/>
    </w:rPr>
  </w:style>
  <w:style w:type="paragraph" w:styleId="Bezriadkovania">
    <w:name w:val="No Spacing"/>
    <w:uiPriority w:val="1"/>
    <w:qFormat/>
    <w:rsid w:val="0074720B"/>
  </w:style>
  <w:style w:type="paragraph" w:styleId="Citcia">
    <w:name w:val="Quote"/>
    <w:basedOn w:val="Normlny"/>
    <w:next w:val="Normlny"/>
    <w:link w:val="CitciaChar"/>
    <w:uiPriority w:val="29"/>
    <w:qFormat/>
    <w:rsid w:val="0074720B"/>
    <w:pPr>
      <w:spacing w:before="200" w:line="264" w:lineRule="auto"/>
      <w:ind w:left="864" w:right="864"/>
      <w:jc w:val="center"/>
    </w:pPr>
    <w:rPr>
      <w:rFonts w:asciiTheme="majorHAnsi" w:eastAsiaTheme="majorEastAsia" w:hAnsiTheme="majorHAnsi" w:cstheme="majorBidi"/>
      <w:i/>
      <w:iCs/>
      <w:sz w:val="24"/>
      <w:szCs w:val="24"/>
    </w:rPr>
  </w:style>
  <w:style w:type="character" w:customStyle="1" w:styleId="CitciaChar">
    <w:name w:val="Citácia Char"/>
    <w:basedOn w:val="Predvolenpsmoodseku"/>
    <w:link w:val="Citcia"/>
    <w:uiPriority w:val="29"/>
    <w:rsid w:val="0074720B"/>
    <w:rPr>
      <w:rFonts w:asciiTheme="majorHAnsi" w:eastAsiaTheme="majorEastAsia" w:hAnsiTheme="majorHAnsi" w:cstheme="majorBidi"/>
      <w:i/>
      <w:iCs/>
      <w:sz w:val="24"/>
      <w:szCs w:val="24"/>
    </w:rPr>
  </w:style>
  <w:style w:type="paragraph" w:styleId="Zvraznencitcia">
    <w:name w:val="Intense Quote"/>
    <w:basedOn w:val="Normlny"/>
    <w:next w:val="Normlny"/>
    <w:link w:val="ZvraznencitciaChar"/>
    <w:uiPriority w:val="30"/>
    <w:qFormat/>
    <w:rsid w:val="0074720B"/>
    <w:pPr>
      <w:spacing w:before="100" w:beforeAutospacing="1" w:after="240"/>
      <w:ind w:left="936" w:right="936"/>
      <w:jc w:val="center"/>
    </w:pPr>
    <w:rPr>
      <w:rFonts w:asciiTheme="majorHAnsi" w:eastAsiaTheme="majorEastAsia" w:hAnsiTheme="majorHAnsi" w:cstheme="majorBidi"/>
      <w:sz w:val="26"/>
      <w:szCs w:val="26"/>
    </w:rPr>
  </w:style>
  <w:style w:type="character" w:customStyle="1" w:styleId="ZvraznencitciaChar">
    <w:name w:val="Zvýraznená citácia Char"/>
    <w:basedOn w:val="Predvolenpsmoodseku"/>
    <w:link w:val="Zvraznencitcia"/>
    <w:uiPriority w:val="30"/>
    <w:rsid w:val="0074720B"/>
    <w:rPr>
      <w:rFonts w:asciiTheme="majorHAnsi" w:eastAsiaTheme="majorEastAsia" w:hAnsiTheme="majorHAnsi" w:cstheme="majorBidi"/>
      <w:sz w:val="26"/>
      <w:szCs w:val="26"/>
    </w:rPr>
  </w:style>
  <w:style w:type="character" w:styleId="Jemnzvraznenie">
    <w:name w:val="Subtle Emphasis"/>
    <w:basedOn w:val="Predvolenpsmoodseku"/>
    <w:uiPriority w:val="19"/>
    <w:qFormat/>
    <w:rsid w:val="0074720B"/>
    <w:rPr>
      <w:i/>
      <w:iCs/>
      <w:color w:val="auto"/>
    </w:rPr>
  </w:style>
  <w:style w:type="character" w:styleId="Intenzvnezvraznenie">
    <w:name w:val="Intense Emphasis"/>
    <w:basedOn w:val="Predvolenpsmoodseku"/>
    <w:uiPriority w:val="21"/>
    <w:qFormat/>
    <w:rsid w:val="0074720B"/>
    <w:rPr>
      <w:b/>
      <w:bCs/>
      <w:i/>
      <w:iCs/>
      <w:color w:val="auto"/>
    </w:rPr>
  </w:style>
  <w:style w:type="character" w:styleId="Jemnodkaz">
    <w:name w:val="Subtle Reference"/>
    <w:basedOn w:val="Predvolenpsmoodseku"/>
    <w:uiPriority w:val="31"/>
    <w:qFormat/>
    <w:rsid w:val="0074720B"/>
    <w:rPr>
      <w:smallCaps/>
      <w:color w:val="auto"/>
      <w:u w:val="single" w:color="7F7F7F" w:themeColor="text1" w:themeTint="80"/>
    </w:rPr>
  </w:style>
  <w:style w:type="character" w:styleId="Zvraznenodkaz">
    <w:name w:val="Intense Reference"/>
    <w:basedOn w:val="Predvolenpsmoodseku"/>
    <w:uiPriority w:val="32"/>
    <w:qFormat/>
    <w:rsid w:val="0074720B"/>
    <w:rPr>
      <w:b/>
      <w:bCs/>
      <w:smallCaps/>
      <w:color w:val="auto"/>
      <w:u w:val="single"/>
    </w:rPr>
  </w:style>
  <w:style w:type="character" w:styleId="Nzovknihy">
    <w:name w:val="Book Title"/>
    <w:basedOn w:val="Predvolenpsmoodseku"/>
    <w:uiPriority w:val="33"/>
    <w:qFormat/>
    <w:rsid w:val="0074720B"/>
    <w:rPr>
      <w:b/>
      <w:bCs/>
      <w:smallCaps/>
      <w:color w:val="auto"/>
    </w:rPr>
  </w:style>
  <w:style w:type="paragraph" w:styleId="Hlavikaobsahu">
    <w:name w:val="TOC Heading"/>
    <w:basedOn w:val="Nadpis1"/>
    <w:next w:val="Normlny"/>
    <w:uiPriority w:val="39"/>
    <w:semiHidden/>
    <w:unhideWhenUsed/>
    <w:qFormat/>
    <w:rsid w:val="0074720B"/>
    <w:pPr>
      <w:outlineLvl w:val="9"/>
    </w:pPr>
  </w:style>
  <w:style w:type="paragraph" w:styleId="Odsekzoznamu">
    <w:name w:val="List Paragraph"/>
    <w:basedOn w:val="Normlny"/>
    <w:uiPriority w:val="34"/>
    <w:qFormat/>
    <w:rsid w:val="0074720B"/>
    <w:pPr>
      <w:ind w:left="720"/>
      <w:contextualSpacing/>
    </w:pPr>
  </w:style>
  <w:style w:type="character" w:styleId="Hypertextovprepojenie">
    <w:name w:val="Hyperlink"/>
    <w:basedOn w:val="Predvolenpsmoodseku"/>
    <w:uiPriority w:val="99"/>
    <w:unhideWhenUsed/>
    <w:rsid w:val="00904AB5"/>
    <w:rPr>
      <w:color w:val="0563C1" w:themeColor="hyperlink"/>
      <w:u w:val="single"/>
    </w:rPr>
  </w:style>
  <w:style w:type="character" w:styleId="Nevyrieenzmienka">
    <w:name w:val="Unresolved Mention"/>
    <w:basedOn w:val="Predvolenpsmoodseku"/>
    <w:uiPriority w:val="99"/>
    <w:semiHidden/>
    <w:unhideWhenUsed/>
    <w:rsid w:val="00904AB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www.jedalen.sk" TargetMode="Externa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148</Words>
  <Characters>847</Characters>
  <Application>Microsoft Office Word</Application>
  <DocSecurity>0</DocSecurity>
  <Lines>7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ŠJ Dunajská Lužná</dc:creator>
  <cp:keywords/>
  <dc:description/>
  <cp:lastModifiedBy>msdun</cp:lastModifiedBy>
  <cp:revision>2</cp:revision>
  <dcterms:created xsi:type="dcterms:W3CDTF">2025-07-16T09:22:00Z</dcterms:created>
  <dcterms:modified xsi:type="dcterms:W3CDTF">2025-07-16T09:22:00Z</dcterms:modified>
</cp:coreProperties>
</file>